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89BCC" w14:textId="77777777" w:rsidR="00AB52A3" w:rsidRPr="002635CA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2635CA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</w:p>
    <w:p w14:paraId="6F0D987B" w14:textId="77777777" w:rsidR="00723344" w:rsidRPr="002635CA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779F8970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2635CA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2635CA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2635CA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3E68771D" w14:textId="77777777" w:rsidR="003B74F4" w:rsidRPr="002635CA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415"/>
        <w:gridCol w:w="3941"/>
      </w:tblGrid>
      <w:tr w:rsidR="009B68F4" w:rsidRPr="002635CA" w14:paraId="579371DE" w14:textId="77777777" w:rsidTr="00C905CD">
        <w:trPr>
          <w:trHeight w:val="326"/>
        </w:trPr>
        <w:tc>
          <w:tcPr>
            <w:tcW w:w="568" w:type="dxa"/>
            <w:vAlign w:val="center"/>
          </w:tcPr>
          <w:p w14:paraId="48AE5CE4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415" w:type="dxa"/>
            <w:vAlign w:val="center"/>
          </w:tcPr>
          <w:p w14:paraId="642E69FF" w14:textId="77777777" w:rsidR="00723344" w:rsidRPr="00C905CD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941" w:type="dxa"/>
            <w:vAlign w:val="center"/>
          </w:tcPr>
          <w:p w14:paraId="63A54D4D" w14:textId="77777777" w:rsidR="00723344" w:rsidRPr="002635CA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2635CA" w14:paraId="32872B33" w14:textId="77777777" w:rsidTr="00312196">
        <w:trPr>
          <w:trHeight w:val="642"/>
        </w:trPr>
        <w:tc>
          <w:tcPr>
            <w:tcW w:w="568" w:type="dxa"/>
          </w:tcPr>
          <w:p w14:paraId="4E8424E5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415" w:type="dxa"/>
            <w:vAlign w:val="center"/>
          </w:tcPr>
          <w:p w14:paraId="3E88377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941" w:type="dxa"/>
            <w:vAlign w:val="center"/>
          </w:tcPr>
          <w:p w14:paraId="0AC494A5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356197D4" w14:textId="77777777" w:rsidTr="00312196">
        <w:trPr>
          <w:trHeight w:val="1687"/>
        </w:trPr>
        <w:tc>
          <w:tcPr>
            <w:tcW w:w="568" w:type="dxa"/>
          </w:tcPr>
          <w:p w14:paraId="06911248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415" w:type="dxa"/>
            <w:vAlign w:val="center"/>
          </w:tcPr>
          <w:p w14:paraId="067703F7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C905CD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1EDFC9DD" w14:textId="77777777" w:rsidR="00723344" w:rsidRPr="00C905CD" w:rsidRDefault="00723344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C905CD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0A4FE06E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7727AF1A" w14:textId="77777777" w:rsidTr="00312196">
        <w:trPr>
          <w:trHeight w:val="1440"/>
        </w:trPr>
        <w:tc>
          <w:tcPr>
            <w:tcW w:w="568" w:type="dxa"/>
          </w:tcPr>
          <w:p w14:paraId="7C0A7EDF" w14:textId="77777777" w:rsidR="00723344" w:rsidRPr="002635CA" w:rsidRDefault="00723344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635CA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415" w:type="dxa"/>
            <w:vAlign w:val="center"/>
          </w:tcPr>
          <w:p w14:paraId="39B22F91" w14:textId="77777777" w:rsidR="009634FA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03D79F94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941" w:type="dxa"/>
            <w:vAlign w:val="center"/>
          </w:tcPr>
          <w:p w14:paraId="02119256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33740" w:rsidRPr="002635CA" w14:paraId="519B749F" w14:textId="77777777" w:rsidTr="00312196">
        <w:trPr>
          <w:trHeight w:val="1371"/>
        </w:trPr>
        <w:tc>
          <w:tcPr>
            <w:tcW w:w="568" w:type="dxa"/>
          </w:tcPr>
          <w:p w14:paraId="02422451" w14:textId="4053E042" w:rsidR="00733740" w:rsidRPr="002635CA" w:rsidRDefault="00790ED8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C905CD" w:rsidRPr="002635C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3E77E5CF" w14:textId="7C4C8B72" w:rsidR="00733740" w:rsidRPr="00C905CD" w:rsidRDefault="00733740" w:rsidP="00C90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 xml:space="preserve">Numatytas </w:t>
            </w:r>
            <w:r w:rsidR="000E6CCC">
              <w:rPr>
                <w:rFonts w:ascii="Times New Roman" w:hAnsi="Times New Roman" w:cs="Times New Roman"/>
              </w:rPr>
              <w:t>paslaugų teikimo</w:t>
            </w:r>
            <w:r w:rsidRPr="00C905CD">
              <w:rPr>
                <w:rFonts w:ascii="Times New Roman" w:hAnsi="Times New Roman" w:cs="Times New Roman"/>
              </w:rPr>
              <w:t xml:space="preserve"> terminas . </w:t>
            </w:r>
          </w:p>
          <w:p w14:paraId="18B7FA64" w14:textId="4548BAA0" w:rsidR="00733740" w:rsidRPr="00C905CD" w:rsidRDefault="00733740" w:rsidP="00C905CD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 xml:space="preserve">Ar toks terminas pakankamas (per ilgas, per trumpas) </w:t>
            </w:r>
            <w:r w:rsidR="000E6CCC">
              <w:rPr>
                <w:rFonts w:ascii="Times New Roman" w:hAnsi="Times New Roman" w:cs="Times New Roman"/>
                <w:sz w:val="22"/>
                <w:szCs w:val="22"/>
              </w:rPr>
              <w:t>paslaugų atlikimui</w:t>
            </w: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? Jei ne, koks Jūsų manymu būtų pakankamas ir kodėl?</w:t>
            </w:r>
          </w:p>
        </w:tc>
        <w:tc>
          <w:tcPr>
            <w:tcW w:w="3941" w:type="dxa"/>
            <w:vAlign w:val="center"/>
          </w:tcPr>
          <w:p w14:paraId="650D7DAE" w14:textId="77777777" w:rsidR="00733740" w:rsidRPr="002635CA" w:rsidRDefault="00733740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2635CA" w14:paraId="503C08DC" w14:textId="77777777" w:rsidTr="00312196">
        <w:trPr>
          <w:trHeight w:val="2723"/>
        </w:trPr>
        <w:tc>
          <w:tcPr>
            <w:tcW w:w="568" w:type="dxa"/>
          </w:tcPr>
          <w:p w14:paraId="53D5CDA1" w14:textId="609DCDC3" w:rsidR="004F0748" w:rsidRPr="002635CA" w:rsidRDefault="00790ED8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4C3E7979" w14:textId="77777777" w:rsidR="004F0748" w:rsidRPr="00C905CD" w:rsidRDefault="004F0748" w:rsidP="00312196">
            <w:pPr>
              <w:pStyle w:val="NormalWeb"/>
              <w:rPr>
                <w:color w:val="000000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plinkos ministro 2011-06-28 įsakymu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D1-508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įskaitant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šio įsakymo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pakeitimus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patvirtintame „Aplinkos apsaugos kriterijų taikymo, vykdant žaliuosius pirkimus, tvarkos apraše“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8" w:history="1">
              <w:r w:rsidR="004E5B37" w:rsidRPr="00C905CD">
                <w:rPr>
                  <w:rStyle w:val="Hyperlink"/>
                  <w:rFonts w:ascii="Times New Roman" w:hAnsi="Times New Roman" w:cs="Times New Roman"/>
                </w:rPr>
                <w:t>https://e-seimas.lrs.lt/portal/legalAct/lt/TAD/TAIS.403512/asr</w:t>
              </w:r>
            </w:hyperlink>
            <w:r w:rsidR="004E5B37" w:rsidRPr="00C905CD">
              <w:rPr>
                <w:rFonts w:ascii="Times New Roman" w:hAnsi="Times New Roman" w:cs="Times New Roman"/>
                <w:color w:val="000000"/>
              </w:rPr>
              <w:t>​</w:t>
            </w:r>
            <w:r w:rsidR="004E5B37"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C905CD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941" w:type="dxa"/>
            <w:vAlign w:val="center"/>
          </w:tcPr>
          <w:p w14:paraId="13C6E496" w14:textId="77777777" w:rsidR="004F0748" w:rsidRPr="002635CA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2635CA" w14:paraId="22EA181E" w14:textId="77777777" w:rsidTr="00312196">
        <w:trPr>
          <w:trHeight w:val="665"/>
        </w:trPr>
        <w:tc>
          <w:tcPr>
            <w:tcW w:w="568" w:type="dxa"/>
          </w:tcPr>
          <w:p w14:paraId="2A2CCCDF" w14:textId="071B26BB" w:rsidR="00723344" w:rsidRPr="002635CA" w:rsidRDefault="00790ED8" w:rsidP="00C905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bookmarkStart w:id="0" w:name="_GoBack"/>
            <w:bookmarkEnd w:id="0"/>
            <w:r w:rsidR="00C905C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415" w:type="dxa"/>
            <w:vAlign w:val="center"/>
          </w:tcPr>
          <w:p w14:paraId="13BC3E89" w14:textId="77777777" w:rsidR="00723344" w:rsidRPr="00C905CD" w:rsidRDefault="009634FA" w:rsidP="00C905C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C905CD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C905CD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C905CD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C905CD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C905CD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C905CD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C905CD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41" w:type="dxa"/>
            <w:vAlign w:val="center"/>
          </w:tcPr>
          <w:p w14:paraId="37B7D819" w14:textId="77777777" w:rsidR="00723344" w:rsidRPr="002635CA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9ABF2FF" w14:textId="77777777" w:rsidR="00EE7A4C" w:rsidRPr="002635CA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2635CA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A4C"/>
    <w:rsid w:val="0007394B"/>
    <w:rsid w:val="000E6CCC"/>
    <w:rsid w:val="002077E4"/>
    <w:rsid w:val="00236DF3"/>
    <w:rsid w:val="002635CA"/>
    <w:rsid w:val="0027421C"/>
    <w:rsid w:val="002A6FAF"/>
    <w:rsid w:val="00312196"/>
    <w:rsid w:val="0035681F"/>
    <w:rsid w:val="00396258"/>
    <w:rsid w:val="003A45A0"/>
    <w:rsid w:val="003B74F4"/>
    <w:rsid w:val="003D37A0"/>
    <w:rsid w:val="003F5188"/>
    <w:rsid w:val="00493742"/>
    <w:rsid w:val="004E5B37"/>
    <w:rsid w:val="004F0748"/>
    <w:rsid w:val="00532BEB"/>
    <w:rsid w:val="00580FBF"/>
    <w:rsid w:val="005C7578"/>
    <w:rsid w:val="005F5900"/>
    <w:rsid w:val="005F7A34"/>
    <w:rsid w:val="00690D84"/>
    <w:rsid w:val="00700DBC"/>
    <w:rsid w:val="00702FFE"/>
    <w:rsid w:val="00723344"/>
    <w:rsid w:val="0073197F"/>
    <w:rsid w:val="00733740"/>
    <w:rsid w:val="00790ED8"/>
    <w:rsid w:val="007C0DE0"/>
    <w:rsid w:val="007C316A"/>
    <w:rsid w:val="008E74C2"/>
    <w:rsid w:val="009106C7"/>
    <w:rsid w:val="00925999"/>
    <w:rsid w:val="00952119"/>
    <w:rsid w:val="009634FA"/>
    <w:rsid w:val="009A42B3"/>
    <w:rsid w:val="009B5506"/>
    <w:rsid w:val="009B68F4"/>
    <w:rsid w:val="00A4076C"/>
    <w:rsid w:val="00A57F33"/>
    <w:rsid w:val="00AB52A3"/>
    <w:rsid w:val="00AE4DD5"/>
    <w:rsid w:val="00C01F77"/>
    <w:rsid w:val="00C4073B"/>
    <w:rsid w:val="00C41AD8"/>
    <w:rsid w:val="00C905CD"/>
    <w:rsid w:val="00CB4505"/>
    <w:rsid w:val="00D67786"/>
    <w:rsid w:val="00EE7A4C"/>
    <w:rsid w:val="00FE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97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11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4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2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2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seimas.lrs.lt/portal/legalAct/lt/TAD/TAIS.403512/as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6B9817-32CA-475E-9236-E81D240DF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67762-92CF-419E-AD04-F561184F5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CC8831-B661-4A6E-A7EF-CA755A9A00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Almantas Motuzas</dc:creator>
  <cp:lastModifiedBy>Dainius</cp:lastModifiedBy>
  <cp:revision>2</cp:revision>
  <cp:lastPrinted>2024-02-29T18:46:00Z</cp:lastPrinted>
  <dcterms:created xsi:type="dcterms:W3CDTF">2025-04-18T09:02:00Z</dcterms:created>
  <dcterms:modified xsi:type="dcterms:W3CDTF">2025-04-18T09:02:00Z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